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67D65" w14:textId="77777777" w:rsidR="002D115E" w:rsidRPr="00FE5A2D" w:rsidRDefault="002D115E" w:rsidP="002D115E">
      <w:pPr>
        <w:pStyle w:val="a4"/>
        <w:ind w:left="7938"/>
        <w:rPr>
          <w:rFonts w:ascii="Times New Roman" w:hAnsi="Times New Roman"/>
          <w:sz w:val="28"/>
          <w:szCs w:val="28"/>
        </w:rPr>
      </w:pPr>
      <w:r w:rsidRPr="00FE5A2D">
        <w:rPr>
          <w:rFonts w:ascii="Times New Roman" w:hAnsi="Times New Roman"/>
          <w:sz w:val="28"/>
          <w:szCs w:val="28"/>
        </w:rPr>
        <w:t>Додаток 2</w:t>
      </w:r>
      <w:r w:rsidRPr="00FE5A2D">
        <w:rPr>
          <w:rFonts w:ascii="Times New Roman" w:hAnsi="Times New Roman"/>
          <w:sz w:val="28"/>
          <w:szCs w:val="28"/>
        </w:rPr>
        <w:br/>
        <w:t>до розпорядження Кабінету Міністрів України</w:t>
      </w:r>
      <w:r w:rsidRPr="00FE5A2D">
        <w:rPr>
          <w:rFonts w:ascii="Times New Roman" w:hAnsi="Times New Roman"/>
          <w:sz w:val="28"/>
          <w:szCs w:val="28"/>
        </w:rPr>
        <w:br/>
      </w:r>
      <w:r w:rsidRPr="00DA1C10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13 березня</w:t>
      </w:r>
      <w:r w:rsidRPr="00DA1C10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DA1C10">
        <w:rPr>
          <w:rFonts w:ascii="Times New Roman" w:hAnsi="Times New Roman"/>
          <w:sz w:val="28"/>
          <w:szCs w:val="28"/>
        </w:rPr>
        <w:t xml:space="preserve"> р. № </w:t>
      </w:r>
      <w:r>
        <w:rPr>
          <w:rFonts w:ascii="Times New Roman" w:hAnsi="Times New Roman"/>
          <w:sz w:val="28"/>
          <w:szCs w:val="28"/>
        </w:rPr>
        <w:t>288-р</w:t>
      </w:r>
    </w:p>
    <w:p w14:paraId="0B3548C3" w14:textId="77777777" w:rsidR="002D115E" w:rsidRPr="00FE5A2D" w:rsidRDefault="002D115E" w:rsidP="002D115E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FE5A2D">
        <w:rPr>
          <w:rFonts w:ascii="Times New Roman" w:hAnsi="Times New Roman"/>
          <w:b w:val="0"/>
          <w:sz w:val="28"/>
          <w:szCs w:val="28"/>
        </w:rPr>
        <w:t>ПЕРЕЛІК</w:t>
      </w:r>
      <w:r>
        <w:rPr>
          <w:rFonts w:ascii="Times New Roman" w:hAnsi="Times New Roman"/>
          <w:b w:val="0"/>
          <w:sz w:val="28"/>
          <w:szCs w:val="28"/>
        </w:rPr>
        <w:br/>
      </w:r>
      <w:r w:rsidRPr="00FE5A2D">
        <w:rPr>
          <w:rFonts w:ascii="Times New Roman" w:hAnsi="Times New Roman"/>
          <w:b w:val="0"/>
          <w:sz w:val="28"/>
          <w:szCs w:val="28"/>
        </w:rPr>
        <w:t xml:space="preserve">пунктів пропуску через державний кордон, в яких тимчасово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FE5A2D">
        <w:rPr>
          <w:rFonts w:ascii="Times New Roman" w:hAnsi="Times New Roman"/>
          <w:b w:val="0"/>
          <w:sz w:val="28"/>
          <w:szCs w:val="28"/>
        </w:rPr>
        <w:t>припинено пішохідне сполучення</w:t>
      </w:r>
    </w:p>
    <w:tbl>
      <w:tblPr>
        <w:tblW w:w="5167" w:type="pct"/>
        <w:tblLook w:val="0000" w:firstRow="0" w:lastRow="0" w:firstColumn="0" w:lastColumn="0" w:noHBand="0" w:noVBand="0"/>
      </w:tblPr>
      <w:tblGrid>
        <w:gridCol w:w="1829"/>
        <w:gridCol w:w="2509"/>
        <w:gridCol w:w="2370"/>
        <w:gridCol w:w="2524"/>
        <w:gridCol w:w="2518"/>
        <w:gridCol w:w="3307"/>
      </w:tblGrid>
      <w:tr w:rsidR="002D115E" w:rsidRPr="00FE5A2D" w14:paraId="54976A2C" w14:textId="77777777" w:rsidTr="00680E23">
        <w:trPr>
          <w:tblHeader/>
        </w:trPr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3515BE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Ідентифікацій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ний номер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8FE225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Назва пункту пропуску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E3658A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сполучення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BB5B41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Характер перевезень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8F01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Категорія пункту пропуску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2CA4B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Місце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розташування</w:t>
            </w:r>
          </w:p>
        </w:tc>
      </w:tr>
      <w:tr w:rsidR="002D115E" w:rsidRPr="00FE5A2D" w14:paraId="408B7A83" w14:textId="77777777" w:rsidTr="00680E23"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FD10C66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071200</w:t>
            </w: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1D58CE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Ягодин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8B70A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86E993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  <w:tcBorders>
              <w:top w:val="single" w:sz="4" w:space="0" w:color="auto"/>
            </w:tcBorders>
          </w:tcPr>
          <w:p w14:paraId="05F933F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1099" w:type="pct"/>
            <w:tcBorders>
              <w:top w:val="single" w:sz="4" w:space="0" w:color="auto"/>
            </w:tcBorders>
          </w:tcPr>
          <w:p w14:paraId="444C5CA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Любомльський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31715B27" w14:textId="77777777" w:rsidTr="00680E23">
        <w:trPr>
          <w:trHeight w:val="753"/>
        </w:trPr>
        <w:tc>
          <w:tcPr>
            <w:tcW w:w="602" w:type="pct"/>
            <w:shd w:val="clear" w:color="auto" w:fill="auto"/>
            <w:tcMar>
              <w:left w:w="28" w:type="dxa"/>
              <w:right w:w="28" w:type="dxa"/>
            </w:tcMar>
          </w:tcPr>
          <w:p w14:paraId="41E7D97E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071400</w:t>
            </w:r>
          </w:p>
        </w:tc>
        <w:tc>
          <w:tcPr>
            <w:tcW w:w="834" w:type="pct"/>
            <w:shd w:val="clear" w:color="auto" w:fill="auto"/>
            <w:tcMar>
              <w:left w:w="28" w:type="dxa"/>
              <w:right w:w="28" w:type="dxa"/>
            </w:tcMar>
          </w:tcPr>
          <w:p w14:paraId="768F91C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Устилуг</w:t>
            </w:r>
          </w:p>
        </w:tc>
        <w:tc>
          <w:tcPr>
            <w:tcW w:w="788" w:type="pct"/>
            <w:shd w:val="clear" w:color="auto" w:fill="auto"/>
            <w:tcMar>
              <w:left w:w="28" w:type="dxa"/>
              <w:right w:w="28" w:type="dxa"/>
            </w:tcMar>
          </w:tcPr>
          <w:p w14:paraId="7CD9A6A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shd w:val="clear" w:color="auto" w:fill="auto"/>
            <w:tcMar>
              <w:left w:w="28" w:type="dxa"/>
              <w:right w:w="28" w:type="dxa"/>
            </w:tcMar>
          </w:tcPr>
          <w:p w14:paraId="44DA9F8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122779B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1099" w:type="pct"/>
          </w:tcPr>
          <w:p w14:paraId="0F75B36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Волинська область</w:t>
            </w:r>
            <w:r>
              <w:rPr>
                <w:rFonts w:ascii="Times New Roman" w:hAnsi="Times New Roman"/>
                <w:sz w:val="28"/>
                <w:szCs w:val="28"/>
              </w:rPr>
              <w:t>, Володимир-Волинський район</w:t>
            </w:r>
          </w:p>
        </w:tc>
      </w:tr>
      <w:tr w:rsidR="002D115E" w:rsidRPr="00FE5A2D" w14:paraId="2C0730EA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64C2B8FD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460500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1D3FA93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Рава-Руська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2E4C4F2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40850AF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4B01AAD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1099" w:type="pct"/>
          </w:tcPr>
          <w:p w14:paraId="1A0424D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Львівська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Жовківський район</w:t>
            </w:r>
          </w:p>
        </w:tc>
      </w:tr>
      <w:tr w:rsidR="002D115E" w:rsidRPr="00FE5A2D" w14:paraId="4A52B546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AEC59CD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460600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83DCA5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Краківець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5874BC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273270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06AC01B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1099" w:type="pct"/>
          </w:tcPr>
          <w:p w14:paraId="0FC9C33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Львівська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Яворівський район</w:t>
            </w:r>
          </w:p>
        </w:tc>
      </w:tr>
      <w:tr w:rsidR="002D115E" w:rsidRPr="00FE5A2D" w14:paraId="6669CDB0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62012348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461100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60B36DB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Смільниця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5E8559F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CD9AAC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37" w:type="pct"/>
          </w:tcPr>
          <w:p w14:paraId="05788D4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1099" w:type="pct"/>
          </w:tcPr>
          <w:p w14:paraId="7CD0842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Львівська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Старосамбірський район</w:t>
            </w:r>
          </w:p>
        </w:tc>
      </w:tr>
      <w:tr w:rsidR="002D115E" w:rsidRPr="00FE5A2D" w14:paraId="7F234C91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0404C1C4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460000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58A341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eastAsia="+mn-ea" w:hAnsi="Times New Roman"/>
                <w:sz w:val="28"/>
                <w:szCs w:val="28"/>
              </w:rPr>
              <w:t>Грушів</w:t>
            </w:r>
            <w:r>
              <w:rPr>
                <w:rFonts w:ascii="Times New Roman" w:eastAsia="+mn-e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1FD904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5793DA0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837" w:type="pct"/>
          </w:tcPr>
          <w:p w14:paraId="5E2095F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2325E08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Львівська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Яворівський район</w:t>
            </w:r>
          </w:p>
        </w:tc>
      </w:tr>
      <w:tr w:rsidR="002D115E" w:rsidRPr="00FE5A2D" w14:paraId="1CF91951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083D595B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461300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3499A32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Угринів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51486E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F890CA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837" w:type="pct"/>
          </w:tcPr>
          <w:p w14:paraId="47B8869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0D0F3F3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Львівська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Яворівський район</w:t>
            </w:r>
          </w:p>
        </w:tc>
      </w:tr>
      <w:tr w:rsidR="002D115E" w:rsidRPr="00FE5A2D" w14:paraId="74018A5A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1B4D0754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51EDF4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C67B43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179F96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14:paraId="6F61A03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</w:tcPr>
          <w:p w14:paraId="0F4C0FA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FE5A2D" w14:paraId="6E9DC9E4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7A25953B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lastRenderedPageBreak/>
              <w:t>210300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EDAE01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Ужгород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7DD2816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автомобільний 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0FBA4F9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798C165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0E40FFB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Ужгородський район</w:t>
            </w:r>
          </w:p>
        </w:tc>
      </w:tr>
      <w:tr w:rsidR="002D115E" w:rsidRPr="00FE5A2D" w14:paraId="13E2FFED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3657308E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210200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9EE93D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Малий Березний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0A9D02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автомобільний, пішохідний 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6DA270F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 xml:space="preserve"> пасажирський</w:t>
            </w:r>
          </w:p>
        </w:tc>
        <w:tc>
          <w:tcPr>
            <w:tcW w:w="837" w:type="pct"/>
          </w:tcPr>
          <w:p w14:paraId="0BD4413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68D6CF7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Великоберезнянський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31D81C65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0680D0D6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210500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16D85BE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Чоп (Тиса)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549EB8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FDC9E1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4DAA87B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2226495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Ужгородський район</w:t>
            </w:r>
          </w:p>
        </w:tc>
      </w:tr>
      <w:tr w:rsidR="002D115E" w:rsidRPr="00FE5A2D" w14:paraId="18C54FCF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4AC6125A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210900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2BBAE15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Дзвінкове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B64580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3918A3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5171188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099" w:type="pct"/>
          </w:tcPr>
          <w:p w14:paraId="7AC5FE9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Берегівський район</w:t>
            </w:r>
          </w:p>
        </w:tc>
      </w:tr>
      <w:tr w:rsidR="002D115E" w:rsidRPr="00FE5A2D" w14:paraId="7693D549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64938766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211000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ABE2DA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Косино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CEADC4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910690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37" w:type="pct"/>
          </w:tcPr>
          <w:p w14:paraId="2599187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1099" w:type="pct"/>
          </w:tcPr>
          <w:p w14:paraId="7D4C638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Берегівський район</w:t>
            </w:r>
          </w:p>
        </w:tc>
      </w:tr>
      <w:tr w:rsidR="002D115E" w:rsidRPr="00FE5A2D" w14:paraId="6E040332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06A5339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211100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2A07755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Лужанка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7B2E71C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FD10A2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517F996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272C6AA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Берегівський район</w:t>
            </w:r>
          </w:p>
        </w:tc>
      </w:tr>
      <w:tr w:rsidR="002D115E" w:rsidRPr="00FE5A2D" w14:paraId="689BAFB1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AFB8B67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211200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F1FBA2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Вилок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4F35F5F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6429BF3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309ACEC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3DFB313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Виноградівський район</w:t>
            </w:r>
          </w:p>
        </w:tc>
      </w:tr>
      <w:tr w:rsidR="002D115E" w:rsidRPr="00FE5A2D" w14:paraId="247F903F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37B019A7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211300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9D4FB4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Дякове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7AB8A3F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876239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074096B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53E21D0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Виноградівський район</w:t>
            </w:r>
          </w:p>
        </w:tc>
      </w:tr>
      <w:tr w:rsidR="002D115E" w:rsidRPr="00FE5A2D" w14:paraId="1FC56356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4CCD9568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211900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5E98C6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Солотвино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BBCFCA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пішохідний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4C3652D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837" w:type="pct"/>
          </w:tcPr>
          <w:p w14:paraId="5B14BB6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45671CB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Закарпатська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Тячівський район</w:t>
            </w:r>
          </w:p>
        </w:tc>
      </w:tr>
      <w:tr w:rsidR="002D115E" w:rsidRPr="00FE5A2D" w14:paraId="10CE7AC1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72809F53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730800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B6D1F2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Порубне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44FDEB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пішохідний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7203FB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2B39278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1099" w:type="pct"/>
          </w:tcPr>
          <w:p w14:paraId="4AAE03A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Глибоцький район</w:t>
            </w:r>
          </w:p>
        </w:tc>
      </w:tr>
      <w:tr w:rsidR="002D115E" w:rsidRPr="00FE5A2D" w14:paraId="7D7FD345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5C47FF39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11727F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065FF8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6408F07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14:paraId="45FD692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</w:tcPr>
          <w:p w14:paraId="25B7212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FE5A2D" w14:paraId="59DA9B2A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BD8F2CE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lastRenderedPageBreak/>
              <w:t>731100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3CE7A2A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Мамалига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D58988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6ADFFFB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2E6190F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7003B8E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Кельменецький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0D619D64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327F7B4B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731400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FA9A85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Кельменці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AABDF0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E971B8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0608E98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1EF3E33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Кельменецький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100ADBF6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74DFACF6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731600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3FB5CF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ошани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D2961E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579D479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47D0249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1718088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Кельменецький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64DEC233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0BA52E75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732200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AF3F9E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Сокиряни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5CC7AE2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370B25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457742F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0B5206E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Чернівецька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Сокирянський район</w:t>
            </w:r>
          </w:p>
        </w:tc>
      </w:tr>
      <w:tr w:rsidR="002D115E" w:rsidRPr="00FE5A2D" w14:paraId="1E7934DC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50CCFDE9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512300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6335B64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Паланка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Маяки-</w:t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Удобне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E9D909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DC0B47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04D726C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4CF6431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Білгород-Дністровс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 w:rsidR="002D115E" w:rsidRPr="00FE5A2D" w14:paraId="2E3B2106" w14:textId="77777777" w:rsidTr="00680E23">
        <w:trPr>
          <w:trHeight w:val="349"/>
        </w:trPr>
        <w:tc>
          <w:tcPr>
            <w:tcW w:w="602" w:type="pct"/>
            <w:tcMar>
              <w:left w:w="28" w:type="dxa"/>
              <w:right w:w="28" w:type="dxa"/>
            </w:tcMar>
          </w:tcPr>
          <w:p w14:paraId="2AED8B6E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512400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60AB49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Старокозаче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3BE85C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0F1E1DD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116BD46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70C0C46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Білгород-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Дністровс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кий район</w:t>
            </w:r>
          </w:p>
        </w:tc>
      </w:tr>
      <w:tr w:rsidR="002D115E" w:rsidRPr="00FE5A2D" w14:paraId="43184D7B" w14:textId="77777777" w:rsidTr="00680E23">
        <w:trPr>
          <w:trHeight w:val="349"/>
        </w:trPr>
        <w:tc>
          <w:tcPr>
            <w:tcW w:w="602" w:type="pct"/>
            <w:tcMar>
              <w:left w:w="28" w:type="dxa"/>
              <w:right w:w="28" w:type="dxa"/>
            </w:tcMar>
          </w:tcPr>
          <w:p w14:paraId="2D6E9DDA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050300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7AA704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Бронниця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0A2944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681F805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вантажний </w:t>
            </w:r>
          </w:p>
        </w:tc>
        <w:tc>
          <w:tcPr>
            <w:tcW w:w="837" w:type="pct"/>
          </w:tcPr>
          <w:p w14:paraId="1B8BA94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57E9E58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Могилів-Подільський район</w:t>
            </w:r>
          </w:p>
        </w:tc>
      </w:tr>
      <w:tr w:rsidR="002D115E" w:rsidRPr="00FE5A2D" w14:paraId="2DD3FE6D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166139CF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513400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2AF370A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Рені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5836525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701EE5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6021101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6F731AB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Ренійський район</w:t>
            </w:r>
          </w:p>
        </w:tc>
      </w:tr>
      <w:tr w:rsidR="002D115E" w:rsidRPr="00FE5A2D" w14:paraId="0F833C3A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38D45478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050200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4B9544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Могилів-Подільський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4E271E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4E392D9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029614C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52A7EED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Вінницька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Могилів-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Подільський </w:t>
            </w:r>
          </w:p>
        </w:tc>
      </w:tr>
      <w:tr w:rsidR="002D115E" w:rsidRPr="00FE5A2D" w14:paraId="351AF6DE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38AA406E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676A11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400FB79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603F96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14:paraId="51837F1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</w:tcPr>
          <w:p w14:paraId="3CAF88A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FE5A2D" w14:paraId="33416656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667D67F5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lastRenderedPageBreak/>
              <w:t>512800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409FC8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Нові Трояни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E293DF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4F3B7A8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37D9988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31BCCE4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Болградський район</w:t>
            </w:r>
          </w:p>
        </w:tc>
      </w:tr>
      <w:tr w:rsidR="002D115E" w:rsidRPr="00FE5A2D" w14:paraId="3F8576F7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6EFFB919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513000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636CD55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Табаки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1413BC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E9E2A1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</w:p>
        </w:tc>
        <w:tc>
          <w:tcPr>
            <w:tcW w:w="837" w:type="pct"/>
          </w:tcPr>
          <w:p w14:paraId="34C1791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7D4E4A4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Одеська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Болградський район</w:t>
            </w:r>
          </w:p>
        </w:tc>
      </w:tr>
      <w:tr w:rsidR="002D115E" w:rsidRPr="00FE5A2D" w14:paraId="48EBA3EB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7E31B978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441000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4A5255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Мілове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5E9607B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CB2EF8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379B745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міждержавний</w:t>
            </w:r>
          </w:p>
        </w:tc>
        <w:tc>
          <w:tcPr>
            <w:tcW w:w="1099" w:type="pct"/>
          </w:tcPr>
          <w:p w14:paraId="61CB223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Луганська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Міловський район</w:t>
            </w:r>
          </w:p>
        </w:tc>
      </w:tr>
      <w:tr w:rsidR="002D115E" w:rsidRPr="00FE5A2D" w14:paraId="1B36D8B0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12FC3A5A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440900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157493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Просяне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CA0978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7E0DF2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08DD598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2EC01D7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Луганська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Марківський район</w:t>
            </w:r>
          </w:p>
        </w:tc>
      </w:tr>
      <w:tr w:rsidR="002D115E" w:rsidRPr="00FE5A2D" w14:paraId="49D271C6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223A0D8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441200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BDE4E3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Танюшівка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2A6A91D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55695EA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466161C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20F09D6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Луганська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Новопсковський район</w:t>
            </w:r>
          </w:p>
        </w:tc>
      </w:tr>
      <w:tr w:rsidR="002D115E" w:rsidRPr="00FE5A2D" w14:paraId="5E3A4CF1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963831C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630400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69A99C4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Чугунівка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2ADCC76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2DA871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447C906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79BCE21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Велико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урлуцький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6C58D9AB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7DA6A991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630600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DC40EB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Плетинівка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5758A2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6942B86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3FA8983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</w:p>
        </w:tc>
        <w:tc>
          <w:tcPr>
            <w:tcW w:w="1099" w:type="pct"/>
          </w:tcPr>
          <w:p w14:paraId="41E43F3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Вовчанський район</w:t>
            </w:r>
          </w:p>
        </w:tc>
      </w:tr>
      <w:tr w:rsidR="002D115E" w:rsidRPr="00FE5A2D" w14:paraId="57D32348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7A36F08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630800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43E74DC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Гоптівка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B9F131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40AC771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336121A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30556A1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Харківська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Дергачівський район</w:t>
            </w:r>
          </w:p>
        </w:tc>
      </w:tr>
      <w:tr w:rsidR="002D115E" w:rsidRPr="00FE5A2D" w14:paraId="13D293D8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59FD6CD4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590100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6A44DB8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Велика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Писарівка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EA6B41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0C56CAD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78B06BD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23266A8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Велико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исарівський район</w:t>
            </w:r>
          </w:p>
        </w:tc>
      </w:tr>
      <w:tr w:rsidR="002D115E" w:rsidRPr="00FE5A2D" w14:paraId="2969B858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107E792C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590800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EFB4D3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Бачівськ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9CD6A8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087D98F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5560F06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02F26DC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Глухівський район</w:t>
            </w:r>
          </w:p>
        </w:tc>
      </w:tr>
      <w:tr w:rsidR="002D115E" w:rsidRPr="00FE5A2D" w14:paraId="70915909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57D1CE07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26D9CD0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C9AF09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2F0BA38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14:paraId="6C8E068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</w:tcPr>
          <w:p w14:paraId="1F9D4CA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FE5A2D" w14:paraId="492EE333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13118FFB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lastRenderedPageBreak/>
              <w:t>590400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23CD3E4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Юнаківка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3DA856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413BA97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28E0074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3584F81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Сумська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Сумський район</w:t>
            </w:r>
          </w:p>
        </w:tc>
      </w:tr>
      <w:tr w:rsidR="002D115E" w:rsidRPr="00FE5A2D" w14:paraId="4373C42B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6CEE8A1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740100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6ABF3EC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Грем</w:t>
            </w:r>
            <w:r>
              <w:rPr>
                <w:rFonts w:ascii="Times New Roman" w:hAnsi="Times New Roman"/>
                <w:sz w:val="28"/>
                <w:szCs w:val="28"/>
              </w:rPr>
              <w:t>’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яч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45D9484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BB633F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57F46DB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5721B6EF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Новгород-Сіверський район</w:t>
            </w:r>
          </w:p>
        </w:tc>
      </w:tr>
      <w:tr w:rsidR="002D115E" w:rsidRPr="00FE5A2D" w14:paraId="14AF920B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4B397B30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740300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737CAE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Сеньківка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32702AC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4250D5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6C7DE40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34A0B79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Городнянський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2B07492C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E826B57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740700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C5CBD0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Нові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Яриловичі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6CCD6A6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F779A4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4A65894D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3451391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Ріпкинський район</w:t>
            </w:r>
          </w:p>
        </w:tc>
      </w:tr>
      <w:tr w:rsidR="002D115E" w:rsidRPr="00FE5A2D" w14:paraId="5693B95E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518EEA76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320300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72C583A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Вільча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E58DF9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5286344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018FE61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місцевий</w:t>
            </w:r>
          </w:p>
        </w:tc>
        <w:tc>
          <w:tcPr>
            <w:tcW w:w="1099" w:type="pct"/>
          </w:tcPr>
          <w:p w14:paraId="087A4AC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Київська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Поліський район</w:t>
            </w:r>
          </w:p>
        </w:tc>
      </w:tr>
      <w:tr w:rsidR="002D115E" w:rsidRPr="00FE5A2D" w14:paraId="2CA21CBA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7C3B20E7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180300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36A26A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Виступовичі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1A5A459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142B7E2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вантажний, пасажирський</w:t>
            </w:r>
          </w:p>
        </w:tc>
        <w:tc>
          <w:tcPr>
            <w:tcW w:w="837" w:type="pct"/>
          </w:tcPr>
          <w:p w14:paraId="63946E8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5060CCE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Житомирська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Овруцький район</w:t>
            </w:r>
          </w:p>
        </w:tc>
      </w:tr>
      <w:tr w:rsidR="002D115E" w:rsidRPr="00FE5A2D" w14:paraId="4EBEB17F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6234DEBD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560500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2151EA5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Городище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5E97610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072DC9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0185F89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0B9E30B1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Рівненська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Дубровицький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0CEB7B7A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04AC2726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070400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B669C0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Доманове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A7D378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00C7EE3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110B7CD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00C1266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Рантнівський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7DD552D2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40ECB3AD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560600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53B5D1F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Прикладники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0144833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3C6B8FD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05799B9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міждержавний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25530AE2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Рівненська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Зарічн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E5A2D">
              <w:rPr>
                <w:rFonts w:ascii="Times New Roman" w:hAnsi="Times New Roman"/>
                <w:sz w:val="28"/>
                <w:szCs w:val="28"/>
              </w:rPr>
              <w:t>нський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08EABBB5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7BD73081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070100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96CCC9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Дольськ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2DF061FE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9EC112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705B1B1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722B79C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Любешівський</w:t>
            </w:r>
            <w:proofErr w:type="spellEnd"/>
            <w:r w:rsidRPr="00FE5A2D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2D115E" w:rsidRPr="00FE5A2D" w14:paraId="59212496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302FB318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30F67D3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7B2F0E48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5743D5C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7" w:type="pct"/>
          </w:tcPr>
          <w:p w14:paraId="606DAD7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pct"/>
          </w:tcPr>
          <w:p w14:paraId="6AA50E44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15E" w:rsidRPr="00FE5A2D" w14:paraId="2ECA816B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67857F2F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lastRenderedPageBreak/>
              <w:t>071000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76D0F1C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E5A2D">
              <w:rPr>
                <w:rFonts w:ascii="Times New Roman" w:hAnsi="Times New Roman"/>
                <w:sz w:val="28"/>
                <w:szCs w:val="28"/>
              </w:rPr>
              <w:t>Пулемець</w:t>
            </w:r>
            <w:proofErr w:type="spellEnd"/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7DE9614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7D453B1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63F946B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6D1A8E1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Волинська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Шацький район</w:t>
            </w:r>
          </w:p>
        </w:tc>
      </w:tr>
      <w:tr w:rsidR="002D115E" w:rsidRPr="00FE5A2D" w14:paraId="296B8F1B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29D3B705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740900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3A2109C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Славутич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20817575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2183D2A3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5934757B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pct"/>
          </w:tcPr>
          <w:p w14:paraId="4C8BC759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Чернігівська область,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Чернігівський район</w:t>
            </w:r>
          </w:p>
        </w:tc>
      </w:tr>
      <w:tr w:rsidR="002D115E" w:rsidRPr="00FE5A2D" w14:paraId="0B0D8990" w14:textId="77777777" w:rsidTr="00680E23">
        <w:tc>
          <w:tcPr>
            <w:tcW w:w="602" w:type="pct"/>
            <w:tcMar>
              <w:left w:w="28" w:type="dxa"/>
              <w:right w:w="28" w:type="dxa"/>
            </w:tcMar>
          </w:tcPr>
          <w:p w14:paraId="1E5DB642" w14:textId="77777777" w:rsidR="002D115E" w:rsidRPr="00FE5A2D" w:rsidRDefault="002D115E" w:rsidP="00680E23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590700</w:t>
            </w:r>
          </w:p>
        </w:tc>
        <w:tc>
          <w:tcPr>
            <w:tcW w:w="834" w:type="pct"/>
            <w:tcMar>
              <w:left w:w="28" w:type="dxa"/>
              <w:right w:w="28" w:type="dxa"/>
            </w:tcMar>
          </w:tcPr>
          <w:p w14:paraId="0C25C557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Катеринівка</w:t>
            </w:r>
          </w:p>
        </w:tc>
        <w:tc>
          <w:tcPr>
            <w:tcW w:w="788" w:type="pct"/>
            <w:tcMar>
              <w:left w:w="28" w:type="dxa"/>
              <w:right w:w="28" w:type="dxa"/>
            </w:tcMar>
          </w:tcPr>
          <w:p w14:paraId="2010596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автомобільний</w:t>
            </w:r>
          </w:p>
        </w:tc>
        <w:tc>
          <w:tcPr>
            <w:tcW w:w="839" w:type="pct"/>
            <w:tcMar>
              <w:left w:w="28" w:type="dxa"/>
              <w:right w:w="28" w:type="dxa"/>
            </w:tcMar>
          </w:tcPr>
          <w:p w14:paraId="2E4259C6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вантажний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пасажирський</w:t>
            </w:r>
          </w:p>
        </w:tc>
        <w:tc>
          <w:tcPr>
            <w:tcW w:w="837" w:type="pct"/>
          </w:tcPr>
          <w:p w14:paraId="427AD1DA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 xml:space="preserve">міжнародний </w:t>
            </w:r>
          </w:p>
        </w:tc>
        <w:tc>
          <w:tcPr>
            <w:tcW w:w="1099" w:type="pct"/>
          </w:tcPr>
          <w:p w14:paraId="7CD178A0" w14:textId="77777777" w:rsidR="002D115E" w:rsidRPr="00FE5A2D" w:rsidRDefault="002D115E" w:rsidP="00680E23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5A2D">
              <w:rPr>
                <w:rFonts w:ascii="Times New Roman" w:hAnsi="Times New Roman"/>
                <w:sz w:val="28"/>
                <w:szCs w:val="28"/>
              </w:rPr>
              <w:t>Сумська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область,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E5A2D">
              <w:rPr>
                <w:rFonts w:ascii="Times New Roman" w:hAnsi="Times New Roman"/>
                <w:sz w:val="28"/>
                <w:szCs w:val="28"/>
              </w:rPr>
              <w:t>Глухівський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</w:tbl>
    <w:p w14:paraId="21632178" w14:textId="77777777" w:rsidR="002D115E" w:rsidRDefault="002D115E" w:rsidP="002D115E"/>
    <w:p w14:paraId="7307CF5C" w14:textId="77777777" w:rsidR="002D115E" w:rsidRPr="00FE5A2D" w:rsidRDefault="002D115E" w:rsidP="002D115E">
      <w:pPr>
        <w:jc w:val="center"/>
      </w:pPr>
      <w:r>
        <w:t>________________________</w:t>
      </w:r>
    </w:p>
    <w:p w14:paraId="0DAAE34D" w14:textId="77777777" w:rsidR="002D115E" w:rsidRPr="00813211" w:rsidRDefault="002D115E" w:rsidP="002D115E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14:paraId="6A8211FB" w14:textId="77777777" w:rsidR="00E90C29" w:rsidRDefault="00E90C29">
      <w:bookmarkStart w:id="0" w:name="_GoBack"/>
      <w:bookmarkEnd w:id="0"/>
    </w:p>
    <w:sectPr w:rsidR="00E90C29" w:rsidSect="00BB1B6F">
      <w:headerReference w:type="even" r:id="rId4"/>
      <w:headerReference w:type="default" r:id="rId5"/>
      <w:pgSz w:w="16838" w:h="11906" w:orient="landscape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C395" w14:textId="77777777" w:rsidR="00525BBB" w:rsidRDefault="002D115E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  <w:r>
      <w:br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5B014" w14:textId="77777777" w:rsidR="00525BBB" w:rsidRDefault="002D115E" w:rsidP="0098523B">
    <w:pPr>
      <w:jc w:val="center"/>
      <w:rPr>
        <w:rFonts w:ascii="Times New Roman" w:hAnsi="Times New Roman"/>
        <w:sz w:val="28"/>
        <w:szCs w:val="28"/>
      </w:rPr>
    </w:pPr>
    <w:r w:rsidRPr="00FE5A2D">
      <w:rPr>
        <w:rFonts w:ascii="Times New Roman" w:hAnsi="Times New Roman"/>
        <w:sz w:val="28"/>
        <w:szCs w:val="28"/>
      </w:rPr>
      <w:fldChar w:fldCharType="begin"/>
    </w:r>
    <w:r w:rsidRPr="00FE5A2D">
      <w:rPr>
        <w:rFonts w:ascii="Times New Roman" w:hAnsi="Times New Roman"/>
        <w:sz w:val="28"/>
        <w:szCs w:val="28"/>
      </w:rPr>
      <w:instrText xml:space="preserve">PAGE  </w:instrText>
    </w:r>
    <w:r w:rsidRPr="00FE5A2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6</w:t>
    </w:r>
    <w:r w:rsidRPr="00FE5A2D">
      <w:rPr>
        <w:rFonts w:ascii="Times New Roman" w:hAnsi="Times New Roman"/>
        <w:sz w:val="28"/>
        <w:szCs w:val="28"/>
      </w:rPr>
      <w:fldChar w:fldCharType="end"/>
    </w:r>
  </w:p>
  <w:p w14:paraId="3B80E2CE" w14:textId="77777777" w:rsidR="0098523B" w:rsidRPr="00FE5A2D" w:rsidRDefault="002D115E" w:rsidP="0098523B">
    <w:pPr>
      <w:spacing w:after="120"/>
      <w:ind w:right="-45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5E"/>
    <w:rsid w:val="002D115E"/>
    <w:rsid w:val="00E9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1928"/>
  <w15:chartTrackingRefBased/>
  <w15:docId w15:val="{74CC7654-A383-44E4-9F0B-AEAE6FEE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15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115E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115E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2D115E"/>
    <w:pPr>
      <w:spacing w:before="120"/>
      <w:ind w:firstLine="567"/>
    </w:pPr>
  </w:style>
  <w:style w:type="paragraph" w:customStyle="1" w:styleId="a4">
    <w:name w:val="Шапка документу"/>
    <w:basedOn w:val="a"/>
    <w:rsid w:val="002D115E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2D115E"/>
    <w:pPr>
      <w:keepNext/>
      <w:keepLines/>
      <w:spacing w:before="240" w:after="24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3624</Words>
  <Characters>2067</Characters>
  <Application>Microsoft Office Word</Application>
  <DocSecurity>0</DocSecurity>
  <Lines>17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O K</cp:lastModifiedBy>
  <cp:revision>1</cp:revision>
  <dcterms:created xsi:type="dcterms:W3CDTF">2020-03-16T18:21:00Z</dcterms:created>
  <dcterms:modified xsi:type="dcterms:W3CDTF">2020-03-16T18:23:00Z</dcterms:modified>
</cp:coreProperties>
</file>